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0579" w14:textId="47AEF9E2" w:rsidR="000A0BFF" w:rsidRPr="008D0048" w:rsidRDefault="000A0BFF" w:rsidP="000A0B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48">
        <w:rPr>
          <w:rFonts w:ascii="Times New Roman" w:hAnsi="Times New Roman" w:cs="Times New Roman"/>
          <w:b/>
          <w:bCs/>
          <w:sz w:val="28"/>
          <w:szCs w:val="28"/>
        </w:rPr>
        <w:t>Белка и Стрелка</w:t>
      </w:r>
    </w:p>
    <w:p w14:paraId="21E724CA" w14:textId="77777777" w:rsidR="000A0BFF" w:rsidRPr="008D0048" w:rsidRDefault="000A0BFF" w:rsidP="000A0BFF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t>19 августа 1960 года вся страна с волнением следила за запуском второго космического корабля-спутника. У этого волнения была совершенно понятная природа: на борту находились две маленькие собаки, которым было суждено стать первыми живыми существами, совершившими орбитальный космический полет. На следующий день всеобщее волнение сменилось ликованием: собаки вернулись — живые и невредимые.</w:t>
      </w:r>
    </w:p>
    <w:p w14:paraId="3B7B2D87" w14:textId="06B97B25" w:rsidR="000A0BFF" w:rsidRPr="008D0048" w:rsidRDefault="000A0BFF" w:rsidP="000A0BFF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noProof/>
          <w:color w:val="0E0E0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0B0C3F" wp14:editId="60A49199">
            <wp:simplePos x="0" y="0"/>
            <wp:positionH relativeFrom="page">
              <wp:posOffset>2019300</wp:posOffset>
            </wp:positionH>
            <wp:positionV relativeFrom="paragraph">
              <wp:posOffset>1089660</wp:posOffset>
            </wp:positionV>
            <wp:extent cx="3798570" cy="3193415"/>
            <wp:effectExtent l="0" t="0" r="0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048">
        <w:rPr>
          <w:color w:val="0E0E0F"/>
          <w:sz w:val="28"/>
          <w:szCs w:val="28"/>
        </w:rPr>
        <w:t>Белка и Стрелка внесли большой вклад в исследование космоса — успешное возвращение собак дало уверенность: человек тоже может перенести такой полет. Юрий Гагарин отправился на орбиту чуть больше</w:t>
      </w:r>
      <w:r w:rsidRPr="008D0048">
        <w:rPr>
          <w:color w:val="0E0E0F"/>
          <w:sz w:val="28"/>
          <w:szCs w:val="28"/>
        </w:rPr>
        <w:t>,</w:t>
      </w:r>
      <w:r w:rsidRPr="008D0048">
        <w:rPr>
          <w:color w:val="0E0E0F"/>
          <w:sz w:val="28"/>
          <w:szCs w:val="28"/>
        </w:rPr>
        <w:t xml:space="preserve"> чем через полгода.</w:t>
      </w:r>
    </w:p>
    <w:p w14:paraId="72308F89" w14:textId="77777777" w:rsidR="003530EB" w:rsidRPr="008D0048" w:rsidRDefault="003530EB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t>У Белки и Стрелки были конкуренты — попасть на борт могли другие собаки. Специальная служба прицельно искала дворняг — считается, что они менее прихотливы, знают, что такое борьба за жизнь, а значит, для важной миссии подходят лучше всего.</w:t>
      </w:r>
    </w:p>
    <w:p w14:paraId="4BFF6CA9" w14:textId="77777777" w:rsidR="003530EB" w:rsidRPr="008D0048" w:rsidRDefault="003530EB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t>К кандидатам предъявляли следующие требования: вес — до шести килограммов, рост — до 35 сантиметров в холке, возраст — от двух до шести лет, только самки (для них проще обустраивать туалет). Окрас должен был быть светлым — так их лучше видно с экранов мониторов. В финальной группе осталось 12 собак. Ученые решили, что в путешествие отправятся две — животные лучше и спокойнее чувствуют себя в компании.</w:t>
      </w:r>
    </w:p>
    <w:p w14:paraId="3B38D09D" w14:textId="77777777" w:rsidR="003530EB" w:rsidRPr="008D0048" w:rsidRDefault="003530EB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lastRenderedPageBreak/>
        <w:t>После ветеринарного осмотра приступили к тренировкам на производственной базе Института авиационной медицины ВВС. Несколько месяцев животных постепенно приучали к длительному нахождению в закрытом пространстве и шуму. Их учили есть из автоматов кормления, не срывать датчики на специальных костюмах. Собаки переносили высокие перегрузки на центрифуге и вибростенде. Ученые следили за их состоянием круглосуточно.</w:t>
      </w:r>
    </w:p>
    <w:p w14:paraId="0DA7E736" w14:textId="2D8F035C" w:rsidR="003530EB" w:rsidRPr="008D0048" w:rsidRDefault="003530EB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CF85D2" wp14:editId="6280ACEC">
            <wp:simplePos x="0" y="0"/>
            <wp:positionH relativeFrom="page">
              <wp:align>center</wp:align>
            </wp:positionH>
            <wp:positionV relativeFrom="paragraph">
              <wp:posOffset>1232535</wp:posOffset>
            </wp:positionV>
            <wp:extent cx="3769637" cy="2414905"/>
            <wp:effectExtent l="0" t="0" r="254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637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0048">
        <w:rPr>
          <w:color w:val="0E0E0F"/>
          <w:sz w:val="28"/>
          <w:szCs w:val="28"/>
        </w:rPr>
        <w:t xml:space="preserve">Самыми умными, сообразительными и выносливыми оказались </w:t>
      </w:r>
      <w:proofErr w:type="spellStart"/>
      <w:r w:rsidRPr="008D0048">
        <w:rPr>
          <w:color w:val="0E0E0F"/>
          <w:sz w:val="28"/>
          <w:szCs w:val="28"/>
        </w:rPr>
        <w:t>Вильна</w:t>
      </w:r>
      <w:proofErr w:type="spellEnd"/>
      <w:r w:rsidRPr="008D0048">
        <w:rPr>
          <w:color w:val="0E0E0F"/>
          <w:sz w:val="28"/>
          <w:szCs w:val="28"/>
        </w:rPr>
        <w:t xml:space="preserve"> (полностью светлого окраса) и Капля (с коричневыми пятнами). Один из ученых, который работал с собаками, дал им другие клички. Он посчитал, что для мировой славы больше подойдут Белка и Стрелка.</w:t>
      </w:r>
    </w:p>
    <w:p w14:paraId="22885559" w14:textId="77777777" w:rsidR="003530EB" w:rsidRPr="008D0048" w:rsidRDefault="003530EB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t>Когда ракета стала набирать высоту, животные заметно заволновались. Об этом свидетельствовали соответствующие датчики, за которыми наблюдали специалисты. К счастью, Белка и Стрелка быстро успокоились, поняв, что им ничего не угрожает. После выхода на орбиту четвероногие космонавты получили обед из автоматов кормления и вовсе позабыли все тревоги. Система жизнеобеспечения в кабине корабля работала исправно, все было идеально — никаких сбоев.</w:t>
      </w:r>
    </w:p>
    <w:p w14:paraId="633EF31F" w14:textId="00CC2979" w:rsidR="003530EB" w:rsidRPr="008D0048" w:rsidRDefault="003530EB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t>Белка и Стрелка были не единственными пассажирами спутника. В катапультируемом контейнере с ними летели мыши, насекомые, микробы, грибковые культуры, семена зерновых и овощных культур и даже клетки человеческой кожи в виде препаратов. Последнее было особенно важно — ученые хотели знать, как они отреагируют на непривычную среду.</w:t>
      </w:r>
    </w:p>
    <w:p w14:paraId="44FE9BDA" w14:textId="77777777" w:rsidR="008D0048" w:rsidRPr="008D0048" w:rsidRDefault="008D0048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t xml:space="preserve">Полет продолжался 25 часов, спутник совершил 17 полных витков вокруг Земли. Все это время за Белкой и Стрелкой наблюдали с помощью </w:t>
      </w:r>
      <w:r w:rsidRPr="008D0048">
        <w:rPr>
          <w:color w:val="0E0E0F"/>
          <w:sz w:val="28"/>
          <w:szCs w:val="28"/>
        </w:rPr>
        <w:lastRenderedPageBreak/>
        <w:t>телевизионной системы. Происходящее записывалось на пленку — драгоценный материал позволил без спешки проанализировать, как вели себя животные в определенные моменты, а прикрепленные к их костюмам датчики сообщали, какие у них были пульс, давление, показатели кардиограмм.</w:t>
      </w:r>
    </w:p>
    <w:p w14:paraId="76ADCE43" w14:textId="77777777" w:rsidR="008D0048" w:rsidRPr="008D0048" w:rsidRDefault="008D0048" w:rsidP="008D0048">
      <w:pPr>
        <w:pStyle w:val="a3"/>
        <w:shd w:val="clear" w:color="auto" w:fill="FFFFFF"/>
        <w:spacing w:before="0" w:beforeAutospacing="0" w:after="600" w:afterAutospacing="0"/>
        <w:ind w:firstLine="709"/>
        <w:jc w:val="both"/>
        <w:rPr>
          <w:color w:val="0E0E0F"/>
          <w:sz w:val="28"/>
          <w:szCs w:val="28"/>
        </w:rPr>
      </w:pPr>
      <w:r w:rsidRPr="008D0048">
        <w:rPr>
          <w:color w:val="0E0E0F"/>
          <w:sz w:val="28"/>
          <w:szCs w:val="28"/>
        </w:rPr>
        <w:t>Приземление тоже прошло успешно, животные вернулись целыми и невредимыми. Первое время, правда, были немного вялыми, с пропавшим аппетитом — это объяснялось стрессом, — но все вскоре вернулось в норму. Белка и Стрелка стали знаменитостями, их изображения можно было встретить на почтовых открытках, марках, плакатах. На их здоровье полет никак не отразился: Стрелка, например, через какое-то время родила абсолютно здоровых шестерых щенков, один из которых уехал в США — его подарили президенту Джону Кеннеди и его жене.</w:t>
      </w:r>
    </w:p>
    <w:p w14:paraId="335FC0E1" w14:textId="77777777" w:rsidR="008D0048" w:rsidRDefault="008D0048" w:rsidP="003530EB">
      <w:pPr>
        <w:pStyle w:val="a3"/>
        <w:shd w:val="clear" w:color="auto" w:fill="FFFFFF"/>
        <w:spacing w:before="0" w:beforeAutospacing="0" w:after="600" w:afterAutospacing="0"/>
        <w:rPr>
          <w:rFonts w:ascii="PT Serif" w:hAnsi="PT Serif"/>
          <w:color w:val="0E0E0F"/>
          <w:sz w:val="27"/>
          <w:szCs w:val="27"/>
        </w:rPr>
      </w:pPr>
    </w:p>
    <w:p w14:paraId="1EB52680" w14:textId="37009CE0" w:rsidR="000A0BFF" w:rsidRPr="000A0BFF" w:rsidRDefault="000A0BFF" w:rsidP="000A0BFF">
      <w:pPr>
        <w:rPr>
          <w:rFonts w:ascii="Times New Roman" w:hAnsi="Times New Roman" w:cs="Times New Roman"/>
          <w:sz w:val="28"/>
          <w:szCs w:val="28"/>
        </w:rPr>
      </w:pPr>
    </w:p>
    <w:sectPr w:rsidR="000A0BFF" w:rsidRPr="000A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FF"/>
    <w:rsid w:val="000A0BFF"/>
    <w:rsid w:val="003530EB"/>
    <w:rsid w:val="008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49D0"/>
  <w15:chartTrackingRefBased/>
  <w15:docId w15:val="{3A7C9779-DA6F-4F07-8591-EC8EA596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 не мур</dc:creator>
  <cp:keywords/>
  <dc:description/>
  <cp:lastModifiedBy>мур не мур</cp:lastModifiedBy>
  <cp:revision>1</cp:revision>
  <dcterms:created xsi:type="dcterms:W3CDTF">2022-03-26T17:27:00Z</dcterms:created>
  <dcterms:modified xsi:type="dcterms:W3CDTF">2022-03-26T17:41:00Z</dcterms:modified>
</cp:coreProperties>
</file>